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BBD7" w14:textId="12ABEEFA" w:rsidR="00F71945" w:rsidRPr="00E87470" w:rsidRDefault="009D4BDE" w:rsidP="009D4BDE">
      <w:pPr>
        <w:tabs>
          <w:tab w:val="left" w:pos="0"/>
        </w:tabs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87470">
        <w:rPr>
          <w:rFonts w:ascii="Times New Roman" w:hAnsi="Times New Roman" w:cs="Times New Roman"/>
          <w:b/>
          <w:sz w:val="28"/>
          <w:szCs w:val="28"/>
        </w:rPr>
        <w:t>«</w:t>
      </w:r>
      <w:r w:rsidRPr="00E87470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Ақмола облысы Біржан сал ауданы </w:t>
      </w:r>
      <w:bookmarkStart w:id="0" w:name="_Hlk194494766"/>
      <w:r w:rsidR="00EC5D4B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Қызылұйым ауылының негізгі орта </w:t>
      </w:r>
      <w:proofErr w:type="gramStart"/>
      <w:r w:rsidR="00EC5D4B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метебі </w:t>
      </w:r>
      <w:bookmarkEnd w:id="0"/>
      <w:r w:rsidRPr="00E87470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»</w:t>
      </w:r>
      <w:proofErr w:type="gramEnd"/>
      <w:r w:rsidRPr="00E87470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 xml:space="preserve"> </w:t>
      </w:r>
      <w:r w:rsidR="003832EB" w:rsidRPr="00E87470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К</w:t>
      </w:r>
      <w:r w:rsidRPr="00E87470">
        <w:rPr>
          <w:rFonts w:ascii="Times New Roman" w:eastAsia="Times New Roman" w:hAnsi="Times New Roman" w:cs="Times New Roman"/>
          <w:b/>
          <w:sz w:val="28"/>
          <w:szCs w:val="28"/>
          <w:lang w:val="kk-KZ" w:eastAsia="x-none"/>
        </w:rPr>
        <w:t>ММ</w:t>
      </w:r>
      <w:r w:rsidR="008F446B" w:rsidRPr="00E87470">
        <w:rPr>
          <w:rFonts w:ascii="Times New Roman" w:hAnsi="Times New Roman" w:cs="Times New Roman"/>
          <w:b/>
          <w:sz w:val="28"/>
          <w:lang w:val="kk-KZ"/>
        </w:rPr>
        <w:t xml:space="preserve"> 202</w:t>
      </w:r>
      <w:r w:rsidR="006F1746" w:rsidRPr="00E87470">
        <w:rPr>
          <w:rFonts w:ascii="Times New Roman" w:hAnsi="Times New Roman" w:cs="Times New Roman"/>
          <w:b/>
          <w:sz w:val="28"/>
          <w:lang w:val="kk-KZ"/>
        </w:rPr>
        <w:t>4</w:t>
      </w:r>
      <w:r w:rsidR="008F446B" w:rsidRPr="00E8747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E87470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215114A7" w14:textId="77777777" w:rsidR="00DF11F4" w:rsidRPr="00E87470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E9213B9" w14:textId="59BE78D2" w:rsidR="00DF11F4" w:rsidRPr="00E87470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E87470">
        <w:rPr>
          <w:rFonts w:ascii="Times New Roman" w:hAnsi="Times New Roman" w:cs="Times New Roman"/>
          <w:b/>
          <w:sz w:val="28"/>
          <w:lang w:val="kk-KZ"/>
        </w:rPr>
        <w:tab/>
      </w:r>
      <w:r w:rsidRPr="00E87470">
        <w:rPr>
          <w:rFonts w:ascii="Times New Roman" w:hAnsi="Times New Roman" w:cs="Times New Roman"/>
          <w:sz w:val="28"/>
          <w:lang w:val="kk-KZ"/>
        </w:rPr>
        <w:t>1. Көпш</w:t>
      </w:r>
      <w:r w:rsidR="008F446B" w:rsidRPr="00E87470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6F1746" w:rsidRPr="00E87470">
        <w:rPr>
          <w:rFonts w:ascii="Times New Roman" w:hAnsi="Times New Roman" w:cs="Times New Roman"/>
          <w:sz w:val="28"/>
          <w:lang w:val="kk-KZ"/>
        </w:rPr>
        <w:t>5</w:t>
      </w:r>
      <w:r w:rsidR="00085948" w:rsidRPr="00E87470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 w:rsidRPr="00E87470"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14:paraId="167C097B" w14:textId="3493B979" w:rsidR="00DB3C13" w:rsidRPr="00E87470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E87470">
        <w:rPr>
          <w:rFonts w:ascii="Times New Roman" w:hAnsi="Times New Roman" w:cs="Times New Roman"/>
          <w:sz w:val="28"/>
          <w:lang w:val="kk-KZ"/>
        </w:rPr>
        <w:tab/>
        <w:t>2.Көпшіл</w:t>
      </w:r>
      <w:r w:rsidR="0004144E" w:rsidRPr="00E87470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9D4BDE" w:rsidRPr="00E8747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D4BDE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Ақмола облысы Біржан сал ауданы</w:t>
      </w:r>
      <w:r w:rsidR="00EC5D4B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Қызылұйым ауылының негізгі орта метебі</w:t>
      </w:r>
      <w:r w:rsidR="009D4BDE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» </w:t>
      </w:r>
      <w:r w:rsidR="005B2B79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9D4BDE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9D4BDE" w:rsidRPr="00E87470">
        <w:rPr>
          <w:rFonts w:ascii="Times New Roman" w:hAnsi="Times New Roman" w:cs="Times New Roman"/>
          <w:b/>
          <w:sz w:val="28"/>
          <w:lang w:val="kk-KZ"/>
        </w:rPr>
        <w:t xml:space="preserve"> </w:t>
      </w:r>
      <w:hyperlink r:id="rId5" w:tgtFrame="_blank" w:history="1">
        <w:r w:rsidR="00E87470" w:rsidRPr="00E87470">
          <w:rPr>
            <w:rFonts w:ascii="Arial" w:hAnsi="Arial" w:cs="Arial"/>
            <w:b/>
            <w:bCs/>
            <w:sz w:val="21"/>
            <w:szCs w:val="21"/>
            <w:u w:val="single"/>
            <w:shd w:val="clear" w:color="auto" w:fill="FFFFFF"/>
            <w:lang w:val="kk-KZ"/>
          </w:rPr>
          <w:t>sc0025.birzhansal.aqmoedu.kz</w:t>
        </w:r>
      </w:hyperlink>
      <w:r w:rsidR="00E87470" w:rsidRPr="00E874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B79" w:rsidRPr="00E87470">
        <w:rPr>
          <w:rFonts w:ascii="Times New Roman" w:hAnsi="Times New Roman" w:cs="Times New Roman"/>
          <w:sz w:val="28"/>
          <w:szCs w:val="28"/>
          <w:lang w:val="kk-KZ"/>
        </w:rPr>
        <w:t>(интернет-ресурс)</w:t>
      </w:r>
    </w:p>
    <w:p w14:paraId="24E88970" w14:textId="36368D09" w:rsidR="00AC38BC" w:rsidRPr="00E87470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E87470">
        <w:rPr>
          <w:rFonts w:ascii="Times New Roman" w:hAnsi="Times New Roman" w:cs="Times New Roman"/>
          <w:sz w:val="28"/>
          <w:lang w:val="kk-KZ"/>
        </w:rPr>
        <w:tab/>
        <w:t xml:space="preserve">3.Көпшілік </w:t>
      </w:r>
      <w:r w:rsidR="00447FE8" w:rsidRPr="00E87470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 w:rsidRPr="00E87470">
        <w:rPr>
          <w:rFonts w:ascii="Times New Roman" w:hAnsi="Times New Roman" w:cs="Times New Roman"/>
          <w:sz w:val="28"/>
          <w:lang w:val="kk-KZ"/>
        </w:rPr>
        <w:t>2</w:t>
      </w:r>
      <w:r w:rsidR="00085948" w:rsidRPr="00E87470">
        <w:rPr>
          <w:rFonts w:ascii="Times New Roman" w:hAnsi="Times New Roman" w:cs="Times New Roman"/>
          <w:sz w:val="28"/>
          <w:lang w:val="kk-KZ"/>
        </w:rPr>
        <w:t>0</w:t>
      </w:r>
      <w:r w:rsidR="008F446B" w:rsidRPr="00E87470">
        <w:rPr>
          <w:rFonts w:ascii="Times New Roman" w:hAnsi="Times New Roman" w:cs="Times New Roman"/>
          <w:sz w:val="28"/>
          <w:lang w:val="kk-KZ"/>
        </w:rPr>
        <w:t>2</w:t>
      </w:r>
      <w:r w:rsidR="006F1746" w:rsidRPr="00E87470">
        <w:rPr>
          <w:rFonts w:ascii="Times New Roman" w:hAnsi="Times New Roman" w:cs="Times New Roman"/>
          <w:sz w:val="28"/>
          <w:lang w:val="kk-KZ"/>
        </w:rPr>
        <w:t>5</w:t>
      </w:r>
      <w:r w:rsidR="00F7254C" w:rsidRPr="00E87470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85948" w:rsidRPr="00E87470">
        <w:rPr>
          <w:rFonts w:ascii="Times New Roman" w:hAnsi="Times New Roman" w:cs="Times New Roman"/>
          <w:sz w:val="28"/>
          <w:lang w:val="kk-KZ"/>
        </w:rPr>
        <w:t>0</w:t>
      </w:r>
      <w:r w:rsidR="00097EF6" w:rsidRPr="00E87470">
        <w:rPr>
          <w:rFonts w:ascii="Times New Roman" w:hAnsi="Times New Roman" w:cs="Times New Roman"/>
          <w:sz w:val="28"/>
          <w:lang w:val="kk-KZ"/>
        </w:rPr>
        <w:t>1</w:t>
      </w:r>
      <w:r w:rsidR="00F7254C" w:rsidRPr="00E87470">
        <w:rPr>
          <w:rFonts w:ascii="Times New Roman" w:hAnsi="Times New Roman" w:cs="Times New Roman"/>
          <w:sz w:val="28"/>
          <w:lang w:val="kk-KZ"/>
        </w:rPr>
        <w:t xml:space="preserve"> сәуірде </w:t>
      </w:r>
      <w:r w:rsidR="00097EF6" w:rsidRPr="00E8747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7EF6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Ақмола облысы Біржан сал ауданы</w:t>
      </w:r>
      <w:r w:rsidR="00EC5D4B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Қызылұйым ауылының негізгі орта метебі</w:t>
      </w:r>
      <w:r w:rsidR="00097EF6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» </w:t>
      </w:r>
      <w:r w:rsidR="005B2B79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097EF6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 </w:t>
      </w:r>
      <w:hyperlink r:id="rId6" w:tgtFrame="_blank" w:history="1">
        <w:r w:rsidR="00E87470" w:rsidRPr="00E87470">
          <w:rPr>
            <w:rFonts w:ascii="Arial" w:hAnsi="Arial" w:cs="Arial"/>
            <w:b/>
            <w:bCs/>
            <w:sz w:val="21"/>
            <w:szCs w:val="21"/>
            <w:u w:val="single"/>
            <w:shd w:val="clear" w:color="auto" w:fill="FFFFFF"/>
            <w:lang w:val="kk-KZ"/>
          </w:rPr>
          <w:t>sc0025.birzhansal.aqmoedu.kz</w:t>
        </w:r>
      </w:hyperlink>
      <w:r w:rsidR="00097EF6" w:rsidRPr="00E8747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B2B79" w:rsidRPr="00E87470">
        <w:rPr>
          <w:rFonts w:ascii="Times New Roman" w:hAnsi="Times New Roman" w:cs="Times New Roman"/>
          <w:sz w:val="28"/>
          <w:szCs w:val="28"/>
          <w:lang w:val="kk-KZ"/>
        </w:rPr>
        <w:t>(интернет-ресурс)</w:t>
      </w:r>
      <w:r w:rsidR="00097EF6" w:rsidRPr="00E87470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="00F60B67" w:rsidRPr="00E87470">
        <w:rPr>
          <w:rFonts w:ascii="Times New Roman" w:hAnsi="Times New Roman" w:cs="Times New Roman"/>
          <w:sz w:val="28"/>
          <w:lang w:val="kk-KZ"/>
        </w:rPr>
        <w:t>ақпара</w:t>
      </w:r>
      <w:r w:rsidR="00633D35" w:rsidRPr="00E87470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 w:rsidRPr="00E87470">
        <w:rPr>
          <w:rFonts w:ascii="Times New Roman" w:hAnsi="Times New Roman" w:cs="Times New Roman"/>
          <w:sz w:val="28"/>
          <w:lang w:val="kk-KZ"/>
        </w:rPr>
        <w:t>.</w:t>
      </w:r>
    </w:p>
    <w:p w14:paraId="07ED54B9" w14:textId="3070E7EC"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E87470">
        <w:rPr>
          <w:rFonts w:ascii="Times New Roman" w:hAnsi="Times New Roman" w:cs="Times New Roman"/>
          <w:sz w:val="28"/>
          <w:lang w:val="kk-KZ"/>
        </w:rPr>
        <w:tab/>
        <w:t xml:space="preserve">4.Көпшілік талқылау қатысушыларының ұсыныстары және (немесе) ескертулер тізімі: </w:t>
      </w:r>
      <w:r w:rsidR="00097EF6" w:rsidRPr="00E8747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7EF6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Ақмола облысы Біржан сал ауданы</w:t>
      </w:r>
      <w:r w:rsidR="00EC5D4B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 Қызылұйым ауылының негізгі орта метебі</w:t>
      </w:r>
      <w:r w:rsidR="00097EF6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 xml:space="preserve">» </w:t>
      </w:r>
      <w:r w:rsidR="004453CA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К</w:t>
      </w:r>
      <w:r w:rsidR="00097EF6" w:rsidRPr="00E87470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ММ</w:t>
      </w:r>
      <w:r w:rsidR="00097EF6" w:rsidRPr="00E8747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E87470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</w:t>
      </w:r>
      <w:r>
        <w:rPr>
          <w:rFonts w:ascii="Times New Roman" w:hAnsi="Times New Roman" w:cs="Times New Roman"/>
          <w:sz w:val="28"/>
          <w:lang w:val="kk-KZ"/>
        </w:rPr>
        <w:t>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36D7F82D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1BD2E2F7" w14:textId="77777777" w:rsidTr="00E310D2">
        <w:tc>
          <w:tcPr>
            <w:tcW w:w="421" w:type="dxa"/>
          </w:tcPr>
          <w:p w14:paraId="1658AE51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63241657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7A79FB4B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34AA5778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05EA6DBD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0D80A8A8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06BBCBA8" w14:textId="77777777" w:rsidTr="00E310D2">
        <w:tc>
          <w:tcPr>
            <w:tcW w:w="421" w:type="dxa"/>
          </w:tcPr>
          <w:p w14:paraId="0459DE7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6B8790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6E08272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49D22D8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1F29565B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0FE2B16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01218653" w14:textId="77777777" w:rsidTr="00E310D2">
        <w:tc>
          <w:tcPr>
            <w:tcW w:w="421" w:type="dxa"/>
          </w:tcPr>
          <w:p w14:paraId="6D80915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7854C856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679696A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71F92C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14E1EDA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D026D2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7E2AD0E0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B9C2074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F95E9EB" w14:textId="77777777" w:rsidR="00886288" w:rsidRDefault="00886288" w:rsidP="006C55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753BA5CC" w14:textId="60016772" w:rsidR="00844F2C" w:rsidRDefault="00EC5D4B" w:rsidP="006C556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Мектеп директоры                          Копенова А. Қ. </w:t>
      </w:r>
      <w:r w:rsidR="006C556F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</w:t>
      </w:r>
      <w:r w:rsidR="00886288">
        <w:rPr>
          <w:rFonts w:ascii="Times New Roman" w:hAnsi="Times New Roman" w:cs="Times New Roman"/>
          <w:b/>
          <w:sz w:val="28"/>
          <w:lang w:val="kk-KZ"/>
        </w:rPr>
        <w:t xml:space="preserve">                       </w:t>
      </w:r>
      <w:r w:rsidR="00C547B4">
        <w:rPr>
          <w:rFonts w:ascii="Times New Roman" w:hAnsi="Times New Roman" w:cs="Times New Roman"/>
          <w:b/>
          <w:sz w:val="28"/>
          <w:lang w:val="kk-KZ"/>
        </w:rPr>
        <w:t xml:space="preserve">                    </w:t>
      </w:r>
      <w:r w:rsidR="0088628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14:paraId="0C54839D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149E54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7B6D4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53CDF"/>
    <w:multiLevelType w:val="multilevel"/>
    <w:tmpl w:val="6ADE617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8834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085948"/>
    <w:rsid w:val="00097EF6"/>
    <w:rsid w:val="001E33F1"/>
    <w:rsid w:val="002672AB"/>
    <w:rsid w:val="002C1EE7"/>
    <w:rsid w:val="002E77BE"/>
    <w:rsid w:val="002F3734"/>
    <w:rsid w:val="00327BB3"/>
    <w:rsid w:val="003832EB"/>
    <w:rsid w:val="004453CA"/>
    <w:rsid w:val="00447FE8"/>
    <w:rsid w:val="005B2B79"/>
    <w:rsid w:val="00633D35"/>
    <w:rsid w:val="00645831"/>
    <w:rsid w:val="006C556F"/>
    <w:rsid w:val="006F1746"/>
    <w:rsid w:val="007B6D47"/>
    <w:rsid w:val="00844F2C"/>
    <w:rsid w:val="00877D1A"/>
    <w:rsid w:val="00886288"/>
    <w:rsid w:val="008A0A13"/>
    <w:rsid w:val="008A461F"/>
    <w:rsid w:val="008F446B"/>
    <w:rsid w:val="009D4BDE"/>
    <w:rsid w:val="00A371A9"/>
    <w:rsid w:val="00AC38BC"/>
    <w:rsid w:val="00AF72B2"/>
    <w:rsid w:val="00AF7B36"/>
    <w:rsid w:val="00B62A91"/>
    <w:rsid w:val="00B77537"/>
    <w:rsid w:val="00C547B4"/>
    <w:rsid w:val="00DB3C13"/>
    <w:rsid w:val="00DF11F4"/>
    <w:rsid w:val="00E310D2"/>
    <w:rsid w:val="00E4063F"/>
    <w:rsid w:val="00E87470"/>
    <w:rsid w:val="00EC5D4B"/>
    <w:rsid w:val="00F11682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C20"/>
  <w15:docId w15:val="{F039D658-E28A-4E58-A5C5-1BD37592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0025.birzhansal.aqmoedu.kz/" TargetMode="External"/><Relationship Id="rId5" Type="http://schemas.openxmlformats.org/officeDocument/2006/relationships/hyperlink" Target="https://sc0025.birzhansal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16</cp:revision>
  <cp:lastPrinted>2024-04-02T08:45:00Z</cp:lastPrinted>
  <dcterms:created xsi:type="dcterms:W3CDTF">2019-04-08T08:42:00Z</dcterms:created>
  <dcterms:modified xsi:type="dcterms:W3CDTF">2025-04-02T08:10:00Z</dcterms:modified>
</cp:coreProperties>
</file>